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3C233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3C233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3C233D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0" t="0" r="5080" b="508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D</w:t>
            </w:r>
            <w:r w:rsidR="00F47BE7" w:rsidRPr="00A02F6E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A02F6E" w:rsidRDefault="00487CBF" w:rsidP="00487CB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10039B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76357">
              <w:rPr>
                <w:rFonts w:ascii="Arial" w:hAnsi="Arial" w:cs="Arial"/>
                <w:sz w:val="22"/>
                <w:szCs w:val="22"/>
              </w:rPr>
              <w:t>. 201</w:t>
            </w:r>
            <w:r w:rsidR="002C7F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 xml:space="preserve">Název, cíl a </w:t>
            </w:r>
            <w:r w:rsidR="00F47BE7" w:rsidRPr="00A02F6E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A02F6E" w:rsidRDefault="00487CBF" w:rsidP="0077635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Účast na zahájení výstavy Stříbrná horečka a volání hor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Dippoldiswalde</w:t>
            </w:r>
            <w:proofErr w:type="spellEnd"/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Harmonogram</w:t>
            </w:r>
            <w:r w:rsidR="00F47BE7" w:rsidRPr="00A02F6E">
              <w:rPr>
                <w:rFonts w:ascii="Arial" w:hAnsi="Arial" w:cs="Arial"/>
                <w:b/>
              </w:rPr>
              <w:t xml:space="preserve"> </w:t>
            </w:r>
            <w:r w:rsidRPr="00A02F6E">
              <w:rPr>
                <w:rFonts w:ascii="Arial" w:hAnsi="Arial" w:cs="Arial"/>
                <w:b/>
              </w:rPr>
              <w:t>cesty</w:t>
            </w:r>
            <w:r w:rsidR="00F47BE7" w:rsidRPr="00A02F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10039B" w:rsidP="002C7F6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 – </w:t>
            </w:r>
            <w:proofErr w:type="spellStart"/>
            <w:r w:rsidR="00487CBF">
              <w:rPr>
                <w:rFonts w:ascii="Arial" w:hAnsi="Arial" w:cs="Arial"/>
                <w:sz w:val="22"/>
                <w:szCs w:val="22"/>
              </w:rPr>
              <w:t>Dippoldiswalde</w:t>
            </w:r>
            <w:proofErr w:type="spellEnd"/>
            <w:r w:rsidR="00B756F1" w:rsidRPr="00A02F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7CBF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487CBF">
              <w:rPr>
                <w:rFonts w:ascii="Arial" w:hAnsi="Arial" w:cs="Arial"/>
                <w:sz w:val="22"/>
                <w:szCs w:val="22"/>
              </w:rPr>
              <w:t>20</w:t>
            </w:r>
            <w:r w:rsidR="002C7F6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487CBF">
              <w:rPr>
                <w:rFonts w:ascii="Arial" w:hAnsi="Arial" w:cs="Arial"/>
                <w:sz w:val="22"/>
                <w:szCs w:val="22"/>
              </w:rPr>
              <w:t>16</w:t>
            </w:r>
            <w:r w:rsidR="002C7F62">
              <w:rPr>
                <w:rFonts w:ascii="Arial" w:hAnsi="Arial" w:cs="Arial"/>
                <w:sz w:val="22"/>
                <w:szCs w:val="22"/>
              </w:rPr>
              <w:t>:3</w:t>
            </w:r>
            <w:r w:rsidR="0077635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7CBF">
              <w:rPr>
                <w:rFonts w:ascii="Arial" w:hAnsi="Arial" w:cs="Arial"/>
                <w:sz w:val="22"/>
                <w:szCs w:val="22"/>
              </w:rPr>
              <w:t xml:space="preserve">(hr. </w:t>
            </w:r>
            <w:proofErr w:type="gramStart"/>
            <w:r w:rsidR="00487CBF"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 w:rsidR="00487CBF">
              <w:rPr>
                <w:rFonts w:ascii="Arial" w:hAnsi="Arial" w:cs="Arial"/>
                <w:sz w:val="22"/>
                <w:szCs w:val="22"/>
              </w:rPr>
              <w:t xml:space="preserve"> Petrovice 15:45)</w:t>
            </w:r>
          </w:p>
          <w:p w:rsidR="0010039B" w:rsidRDefault="00487CBF" w:rsidP="002C7F6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Dippoldiswalde</w:t>
            </w:r>
            <w:proofErr w:type="spellEnd"/>
            <w:r w:rsidR="001003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10039B">
              <w:rPr>
                <w:rFonts w:ascii="Arial" w:hAnsi="Arial" w:cs="Arial"/>
                <w:sz w:val="22"/>
                <w:szCs w:val="22"/>
              </w:rPr>
              <w:t xml:space="preserve">:30 –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003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776357" w:rsidRPr="00A02F6E" w:rsidRDefault="00487CBF" w:rsidP="00487CBF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Dippoldiswalde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UL</w:t>
            </w:r>
            <w:r w:rsidR="001003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003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10039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1003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10039B">
              <w:rPr>
                <w:rFonts w:ascii="Arial" w:hAnsi="Arial" w:cs="Arial"/>
                <w:sz w:val="22"/>
                <w:szCs w:val="22"/>
              </w:rPr>
              <w:t xml:space="preserve"> (hr. </w:t>
            </w:r>
            <w:proofErr w:type="gramStart"/>
            <w:r w:rsidR="0010039B"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 w:rsidR="001003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Petrovice 20:45</w:t>
            </w:r>
            <w:r w:rsidR="0010039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P</w:t>
            </w:r>
            <w:r w:rsidR="000A1B7F" w:rsidRPr="00A02F6E">
              <w:rPr>
                <w:rFonts w:ascii="Arial" w:hAnsi="Arial" w:cs="Arial"/>
                <w:b/>
              </w:rPr>
              <w:t xml:space="preserve">růběh a </w:t>
            </w:r>
            <w:r w:rsidR="00F47BE7" w:rsidRPr="00A02F6E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776357" w:rsidRPr="00776357" w:rsidRDefault="00776357" w:rsidP="007763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0039B" w:rsidRPr="00487CBF" w:rsidRDefault="00487CBF" w:rsidP="0010039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Účast na otevření a slavnostním zahájení výstavy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Stříbrná horečka a volání hor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Dippoldiswalde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výsledek projektu přeshraniční spolupráce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Archeomontan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v rámci programu Cíl 3 (archeologické a báňské instituce z obou stran hranice). Zdravice za Ústecký kraj při slavnostním zahájení v městském kostele – v zastoupení radní pro kulturu 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pam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. péči J.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Sachetové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416A2" w:rsidRPr="00A02F6E" w:rsidRDefault="00C416A2" w:rsidP="006746F0">
            <w:pPr>
              <w:spacing w:after="10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757" w:rsidRPr="00A02F6E" w:rsidTr="00A02F6E">
        <w:tc>
          <w:tcPr>
            <w:tcW w:w="2088" w:type="dxa"/>
            <w:vAlign w:val="center"/>
          </w:tcPr>
          <w:p w:rsidR="00E0575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A02F6E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A02F6E" w:rsidRDefault="00487CBF" w:rsidP="000F224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A. Šrejber, PhDr. J.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Šrejberová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D.</w:t>
            </w:r>
          </w:p>
        </w:tc>
      </w:tr>
      <w:tr w:rsidR="00881718" w:rsidRPr="00A02F6E" w:rsidTr="00A02F6E">
        <w:tc>
          <w:tcPr>
            <w:tcW w:w="2088" w:type="dxa"/>
            <w:vAlign w:val="center"/>
          </w:tcPr>
          <w:p w:rsidR="00881718" w:rsidRPr="00A02F6E" w:rsidRDefault="00EA58AC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A02F6E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A02F6E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A02F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0F2244" w:rsidRPr="00A02F6E" w:rsidRDefault="007F3FD7" w:rsidP="000F224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6746F0">
              <w:rPr>
                <w:rFonts w:ascii="Arial" w:hAnsi="Arial" w:cs="Arial"/>
                <w:sz w:val="22"/>
                <w:szCs w:val="22"/>
              </w:rPr>
              <w:t>/RP020001</w:t>
            </w:r>
            <w:r w:rsidR="00776357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10039B" w:rsidRPr="00A02F6E" w:rsidRDefault="0010039B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99A" w:rsidRPr="00A02F6E" w:rsidTr="00A02F6E">
        <w:tc>
          <w:tcPr>
            <w:tcW w:w="2088" w:type="dxa"/>
            <w:vAlign w:val="center"/>
          </w:tcPr>
          <w:p w:rsidR="00FB599A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A02F6E" w:rsidRDefault="00D72717" w:rsidP="000F224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F6E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2244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A02F6E" w:rsidTr="00A02F6E">
        <w:tc>
          <w:tcPr>
            <w:tcW w:w="2088" w:type="dxa"/>
            <w:vAlign w:val="center"/>
          </w:tcPr>
          <w:p w:rsidR="00FB599A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A02F6E" w:rsidRDefault="00487CBF" w:rsidP="00487CB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10039B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bookmarkStart w:id="0" w:name="_GoBack"/>
            <w:bookmarkEnd w:id="0"/>
            <w:r w:rsidR="00D72717" w:rsidRPr="00A02F6E">
              <w:rPr>
                <w:rFonts w:ascii="Arial" w:hAnsi="Arial" w:cs="Arial"/>
                <w:sz w:val="22"/>
                <w:szCs w:val="22"/>
              </w:rPr>
              <w:t>. 20</w:t>
            </w:r>
            <w:r w:rsidR="00C416A2" w:rsidRPr="00A02F6E">
              <w:rPr>
                <w:rFonts w:ascii="Arial" w:hAnsi="Arial" w:cs="Arial"/>
                <w:sz w:val="22"/>
                <w:szCs w:val="22"/>
              </w:rPr>
              <w:t>1</w:t>
            </w:r>
            <w:r w:rsidR="002C7F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2434F6" w:rsidRDefault="002434F6" w:rsidP="00776357">
      <w:pPr>
        <w:spacing w:after="0"/>
        <w:ind w:firstLine="0"/>
      </w:pPr>
    </w:p>
    <w:sectPr w:rsidR="002434F6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D8" w:rsidRDefault="00AE53D8">
      <w:r>
        <w:separator/>
      </w:r>
    </w:p>
  </w:endnote>
  <w:endnote w:type="continuationSeparator" w:id="0">
    <w:p w:rsidR="00AE53D8" w:rsidRDefault="00AE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6357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D8" w:rsidRDefault="00AE53D8">
      <w:r>
        <w:separator/>
      </w:r>
    </w:p>
  </w:footnote>
  <w:footnote w:type="continuationSeparator" w:id="0">
    <w:p w:rsidR="00AE53D8" w:rsidRDefault="00AE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2244"/>
    <w:rsid w:val="000F4533"/>
    <w:rsid w:val="0010039B"/>
    <w:rsid w:val="001206DC"/>
    <w:rsid w:val="00122668"/>
    <w:rsid w:val="0013165A"/>
    <w:rsid w:val="00141C8A"/>
    <w:rsid w:val="00156545"/>
    <w:rsid w:val="00186F15"/>
    <w:rsid w:val="001922C7"/>
    <w:rsid w:val="00195258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5A5"/>
    <w:rsid w:val="002C7F62"/>
    <w:rsid w:val="002E1AD4"/>
    <w:rsid w:val="002E60BE"/>
    <w:rsid w:val="002F3CB1"/>
    <w:rsid w:val="003154C9"/>
    <w:rsid w:val="00320A32"/>
    <w:rsid w:val="00325023"/>
    <w:rsid w:val="00335465"/>
    <w:rsid w:val="003578AA"/>
    <w:rsid w:val="0036563F"/>
    <w:rsid w:val="00367A82"/>
    <w:rsid w:val="003A6906"/>
    <w:rsid w:val="003C233D"/>
    <w:rsid w:val="003E118C"/>
    <w:rsid w:val="00435DCC"/>
    <w:rsid w:val="004445DC"/>
    <w:rsid w:val="00446A7E"/>
    <w:rsid w:val="00457D9C"/>
    <w:rsid w:val="0046314D"/>
    <w:rsid w:val="004706FA"/>
    <w:rsid w:val="00487CBF"/>
    <w:rsid w:val="00493772"/>
    <w:rsid w:val="00496200"/>
    <w:rsid w:val="004A24CD"/>
    <w:rsid w:val="004C2432"/>
    <w:rsid w:val="0050525F"/>
    <w:rsid w:val="005126E3"/>
    <w:rsid w:val="00517AF1"/>
    <w:rsid w:val="005411E2"/>
    <w:rsid w:val="00547609"/>
    <w:rsid w:val="00552CDD"/>
    <w:rsid w:val="00572929"/>
    <w:rsid w:val="00572E77"/>
    <w:rsid w:val="005B2749"/>
    <w:rsid w:val="005D13A8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46F0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357"/>
    <w:rsid w:val="0077693B"/>
    <w:rsid w:val="00777868"/>
    <w:rsid w:val="0079321B"/>
    <w:rsid w:val="007A7410"/>
    <w:rsid w:val="007B667F"/>
    <w:rsid w:val="007C33A8"/>
    <w:rsid w:val="007D5BB1"/>
    <w:rsid w:val="007F3FD7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A1B"/>
    <w:rsid w:val="008A0078"/>
    <w:rsid w:val="008A52D4"/>
    <w:rsid w:val="008A7978"/>
    <w:rsid w:val="008A7BB9"/>
    <w:rsid w:val="008D6992"/>
    <w:rsid w:val="008D6E19"/>
    <w:rsid w:val="00900A97"/>
    <w:rsid w:val="00903BC7"/>
    <w:rsid w:val="00942499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1253"/>
    <w:rsid w:val="009E4E9A"/>
    <w:rsid w:val="00A01EBF"/>
    <w:rsid w:val="00A02F6E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AE53D8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16A2"/>
    <w:rsid w:val="00C463B7"/>
    <w:rsid w:val="00C46570"/>
    <w:rsid w:val="00C47924"/>
    <w:rsid w:val="00C60E9A"/>
    <w:rsid w:val="00C641E4"/>
    <w:rsid w:val="00C6713B"/>
    <w:rsid w:val="00C67B1E"/>
    <w:rsid w:val="00C814BB"/>
    <w:rsid w:val="00C90B67"/>
    <w:rsid w:val="00CA4E9A"/>
    <w:rsid w:val="00CA5C92"/>
    <w:rsid w:val="00CB0CD8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customStyle="1" w:styleId="Rozvrendokumentu">
    <w:name w:val="Rozvržení dokumentu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763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rsid w:val="00776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63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customStyle="1" w:styleId="Rozvrendokumentu">
    <w:name w:val="Rozvržení dokumentu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763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rsid w:val="00776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6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3</cp:revision>
  <cp:lastPrinted>2014-08-04T06:12:00Z</cp:lastPrinted>
  <dcterms:created xsi:type="dcterms:W3CDTF">2014-10-27T08:00:00Z</dcterms:created>
  <dcterms:modified xsi:type="dcterms:W3CDTF">2014-10-27T08:06:00Z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